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470" w:rsidRPr="004B1B58" w:rsidRDefault="008D5470" w:rsidP="008D5470">
      <w:pPr>
        <w:rPr>
          <w:rFonts w:ascii="Times New Roman" w:hAnsi="Times New Roman" w:cs="Times New Roman"/>
          <w:b/>
          <w:i/>
          <w:noProof/>
          <w:sz w:val="28"/>
        </w:rPr>
      </w:pPr>
      <w:r w:rsidRPr="00950D74">
        <w:rPr>
          <w:rFonts w:ascii="Times New Roman" w:hAnsi="Times New Roman" w:cs="Times New Roman"/>
          <w:b/>
          <w:i/>
          <w:noProof/>
          <w:sz w:val="28"/>
        </w:rPr>
        <w:t>Nemzetközi versenyprogram</w:t>
      </w:r>
      <w:r w:rsidRPr="004B1B58">
        <w:rPr>
          <w:rFonts w:ascii="Times New Roman" w:hAnsi="Times New Roman" w:cs="Times New Roman"/>
          <w:b/>
          <w:i/>
          <w:noProof/>
          <w:sz w:val="28"/>
        </w:rPr>
        <w:t xml:space="preserve"> / </w:t>
      </w:r>
      <w:r w:rsidRPr="00950D74">
        <w:rPr>
          <w:rFonts w:ascii="Times New Roman" w:hAnsi="Times New Roman" w:cs="Times New Roman"/>
          <w:b/>
          <w:i/>
          <w:noProof/>
          <w:sz w:val="28"/>
        </w:rPr>
        <w:t>International Competition</w:t>
      </w:r>
    </w:p>
    <w:p w:rsidR="008D5470" w:rsidRPr="004B1B58" w:rsidRDefault="008D5470" w:rsidP="008D5470">
      <w:pPr>
        <w:rPr>
          <w:rFonts w:ascii="Times New Roman" w:hAnsi="Times New Roman" w:cs="Times New Roman"/>
          <w:i/>
          <w:noProof/>
          <w:sz w:val="28"/>
        </w:rPr>
      </w:pPr>
      <w:r w:rsidRPr="00950D74">
        <w:rPr>
          <w:rFonts w:ascii="Times New Roman" w:hAnsi="Times New Roman" w:cs="Times New Roman"/>
          <w:i/>
          <w:noProof/>
          <w:sz w:val="28"/>
        </w:rPr>
        <w:t>Hétköznapi hősök</w:t>
      </w:r>
      <w:r w:rsidRPr="004B1B58">
        <w:rPr>
          <w:rFonts w:ascii="Times New Roman" w:hAnsi="Times New Roman" w:cs="Times New Roman"/>
          <w:i/>
          <w:noProof/>
          <w:sz w:val="28"/>
        </w:rPr>
        <w:t xml:space="preserve"> / </w:t>
      </w:r>
      <w:r w:rsidRPr="00950D74">
        <w:rPr>
          <w:rFonts w:ascii="Times New Roman" w:hAnsi="Times New Roman" w:cs="Times New Roman"/>
          <w:i/>
          <w:noProof/>
          <w:sz w:val="28"/>
        </w:rPr>
        <w:t>Everyday Heroes</w:t>
      </w:r>
    </w:p>
    <w:p w:rsidR="008D5470" w:rsidRPr="004B1B58" w:rsidRDefault="008D5470" w:rsidP="008D5470">
      <w:pPr>
        <w:rPr>
          <w:rFonts w:ascii="Times New Roman" w:hAnsi="Times New Roman" w:cs="Times New Roman"/>
          <w:i/>
          <w:noProof/>
          <w:sz w:val="28"/>
        </w:rPr>
      </w:pPr>
      <w:r w:rsidRPr="00950D74">
        <w:rPr>
          <w:rFonts w:ascii="Times New Roman" w:hAnsi="Times New Roman" w:cs="Times New Roman"/>
          <w:i/>
          <w:noProof/>
          <w:sz w:val="28"/>
        </w:rPr>
        <w:t>Invázió</w:t>
      </w:r>
      <w:r w:rsidRPr="004B1B58">
        <w:rPr>
          <w:rFonts w:ascii="Times New Roman" w:hAnsi="Times New Roman" w:cs="Times New Roman"/>
          <w:i/>
          <w:noProof/>
          <w:sz w:val="28"/>
        </w:rPr>
        <w:t xml:space="preserve"> / </w:t>
      </w:r>
      <w:r w:rsidRPr="00950D74">
        <w:rPr>
          <w:rFonts w:ascii="Times New Roman" w:hAnsi="Times New Roman" w:cs="Times New Roman"/>
          <w:i/>
          <w:noProof/>
          <w:sz w:val="28"/>
        </w:rPr>
        <w:t>The Invasion</w:t>
      </w:r>
    </w:p>
    <w:p w:rsidR="008D5470" w:rsidRPr="004B1B58" w:rsidRDefault="008D5470" w:rsidP="008D5470">
      <w:pPr>
        <w:spacing w:after="360" w:line="240" w:lineRule="auto"/>
        <w:rPr>
          <w:rFonts w:ascii="Times New Roman" w:hAnsi="Times New Roman" w:cs="Times New Roman"/>
        </w:rPr>
      </w:pPr>
      <w:r w:rsidRPr="00950D74">
        <w:rPr>
          <w:rFonts w:ascii="Times New Roman" w:hAnsi="Times New Roman" w:cs="Times New Roman"/>
          <w:noProof/>
        </w:rPr>
        <w:t>Ukrajna, Franciaország, Hollandia, USA</w:t>
      </w:r>
      <w:r>
        <w:rPr>
          <w:rFonts w:ascii="Times New Roman" w:hAnsi="Times New Roman" w:cs="Times New Roman"/>
        </w:rPr>
        <w:t xml:space="preserve"> </w:t>
      </w:r>
      <w:r w:rsidRPr="004B1B58">
        <w:rPr>
          <w:rFonts w:ascii="Times New Roman" w:hAnsi="Times New Roman" w:cs="Times New Roman"/>
        </w:rPr>
        <w:t xml:space="preserve">/ </w:t>
      </w:r>
      <w:r w:rsidRPr="00950D74">
        <w:rPr>
          <w:rFonts w:ascii="Times New Roman" w:hAnsi="Times New Roman" w:cs="Times New Roman"/>
          <w:noProof/>
        </w:rPr>
        <w:t>Ukraine, France, Netherlands, USA</w:t>
      </w:r>
      <w:r w:rsidRPr="004B1B58">
        <w:rPr>
          <w:rFonts w:ascii="Times New Roman" w:hAnsi="Times New Roman" w:cs="Times New Roman"/>
        </w:rPr>
        <w:t xml:space="preserve">, </w:t>
      </w:r>
      <w:r w:rsidRPr="00950D74">
        <w:rPr>
          <w:rFonts w:ascii="Times New Roman" w:hAnsi="Times New Roman" w:cs="Times New Roman"/>
          <w:noProof/>
        </w:rPr>
        <w:t>2024</w:t>
      </w:r>
      <w:r w:rsidRPr="004B1B58">
        <w:rPr>
          <w:rFonts w:ascii="Times New Roman" w:hAnsi="Times New Roman" w:cs="Times New Roman"/>
        </w:rPr>
        <w:t xml:space="preserve">, </w:t>
      </w:r>
      <w:r w:rsidRPr="00950D74">
        <w:rPr>
          <w:rFonts w:ascii="Times New Roman" w:hAnsi="Times New Roman" w:cs="Times New Roman"/>
          <w:noProof/>
        </w:rPr>
        <w:t>145</w:t>
      </w:r>
      <w:r>
        <w:rPr>
          <w:rFonts w:ascii="Times New Roman" w:hAnsi="Times New Roman" w:cs="Times New Roman"/>
        </w:rPr>
        <w:t>’</w:t>
      </w:r>
    </w:p>
    <w:p w:rsidR="008D5470" w:rsidRPr="004B1B58" w:rsidRDefault="008D5470" w:rsidP="008D5470">
      <w:pPr>
        <w:tabs>
          <w:tab w:val="left" w:pos="3119"/>
        </w:tabs>
        <w:spacing w:after="0"/>
        <w:rPr>
          <w:rFonts w:ascii="Times New Roman" w:hAnsi="Times New Roman" w:cs="Times New Roman"/>
        </w:rPr>
      </w:pPr>
      <w:r>
        <w:rPr>
          <w:rFonts w:ascii="Times New Roman" w:hAnsi="Times New Roman" w:cs="Times New Roman"/>
        </w:rPr>
        <w:t xml:space="preserve">Rendező / </w:t>
      </w:r>
      <w:proofErr w:type="spellStart"/>
      <w:r>
        <w:rPr>
          <w:rFonts w:ascii="Times New Roman" w:hAnsi="Times New Roman" w:cs="Times New Roman"/>
        </w:rPr>
        <w:t>Director</w:t>
      </w:r>
      <w:proofErr w:type="spellEnd"/>
      <w:r>
        <w:rPr>
          <w:rFonts w:ascii="Times New Roman" w:hAnsi="Times New Roman" w:cs="Times New Roman"/>
        </w:rPr>
        <w:t xml:space="preserve">: </w:t>
      </w:r>
      <w:r>
        <w:rPr>
          <w:rFonts w:ascii="Times New Roman" w:hAnsi="Times New Roman" w:cs="Times New Roman"/>
        </w:rPr>
        <w:tab/>
      </w:r>
      <w:r w:rsidRPr="00950D74">
        <w:rPr>
          <w:rFonts w:ascii="Times New Roman" w:hAnsi="Times New Roman" w:cs="Times New Roman"/>
          <w:noProof/>
        </w:rPr>
        <w:t>Sergei Loznitsa</w:t>
      </w:r>
    </w:p>
    <w:p w:rsidR="008D5470" w:rsidRPr="004B1B58" w:rsidRDefault="008D5470" w:rsidP="008D5470">
      <w:pPr>
        <w:tabs>
          <w:tab w:val="left" w:pos="3119"/>
        </w:tabs>
        <w:spacing w:after="0"/>
        <w:rPr>
          <w:rFonts w:ascii="Times New Roman" w:hAnsi="Times New Roman" w:cs="Times New Roman"/>
        </w:rPr>
      </w:pPr>
      <w:r w:rsidRPr="004B1B58">
        <w:rPr>
          <w:rFonts w:ascii="Times New Roman" w:hAnsi="Times New Roman" w:cs="Times New Roman"/>
        </w:rPr>
        <w:t xml:space="preserve">Producer / Producer: </w:t>
      </w:r>
      <w:r w:rsidRPr="004B1B58">
        <w:rPr>
          <w:rFonts w:ascii="Times New Roman" w:hAnsi="Times New Roman" w:cs="Times New Roman"/>
        </w:rPr>
        <w:tab/>
      </w:r>
      <w:r w:rsidRPr="00950D74">
        <w:rPr>
          <w:rFonts w:ascii="Times New Roman" w:hAnsi="Times New Roman" w:cs="Times New Roman"/>
          <w:noProof/>
        </w:rPr>
        <w:t>Maria Choustova</w:t>
      </w:r>
    </w:p>
    <w:p w:rsidR="008D5470" w:rsidRPr="004B1B58" w:rsidRDefault="008D5470" w:rsidP="008D5470">
      <w:pPr>
        <w:tabs>
          <w:tab w:val="left" w:pos="3119"/>
        </w:tabs>
        <w:spacing w:after="0"/>
        <w:rPr>
          <w:rFonts w:ascii="Times New Roman" w:hAnsi="Times New Roman" w:cs="Times New Roman"/>
        </w:rPr>
      </w:pPr>
      <w:r w:rsidRPr="004B1B58">
        <w:rPr>
          <w:rFonts w:ascii="Times New Roman" w:hAnsi="Times New Roman" w:cs="Times New Roman"/>
          <w:noProof/>
        </w:rPr>
        <w:t>Operatőr / Cinematographer:</w:t>
      </w:r>
      <w:r w:rsidRPr="004B1B58">
        <w:rPr>
          <w:rFonts w:ascii="Times New Roman" w:hAnsi="Times New Roman" w:cs="Times New Roman"/>
        </w:rPr>
        <w:t xml:space="preserve"> </w:t>
      </w:r>
      <w:r w:rsidRPr="004B1B58">
        <w:rPr>
          <w:rFonts w:ascii="Times New Roman" w:hAnsi="Times New Roman" w:cs="Times New Roman"/>
        </w:rPr>
        <w:tab/>
      </w:r>
      <w:r w:rsidRPr="00950D74">
        <w:rPr>
          <w:rFonts w:ascii="Times New Roman" w:hAnsi="Times New Roman" w:cs="Times New Roman"/>
          <w:noProof/>
        </w:rPr>
        <w:t>Piotr Pawlus, Evegny Adamenko</w:t>
      </w:r>
    </w:p>
    <w:p w:rsidR="008D5470" w:rsidRPr="004B1B58" w:rsidRDefault="008D5470" w:rsidP="008D5470">
      <w:pPr>
        <w:tabs>
          <w:tab w:val="left" w:pos="3119"/>
        </w:tabs>
        <w:spacing w:after="0"/>
        <w:rPr>
          <w:rFonts w:ascii="Times New Roman" w:hAnsi="Times New Roman" w:cs="Times New Roman"/>
        </w:rPr>
      </w:pPr>
      <w:r w:rsidRPr="004B1B58">
        <w:rPr>
          <w:rFonts w:ascii="Times New Roman" w:hAnsi="Times New Roman" w:cs="Times New Roman"/>
        </w:rPr>
        <w:t xml:space="preserve">Szerkesztő / Editor: </w:t>
      </w:r>
      <w:r w:rsidRPr="004B1B58">
        <w:rPr>
          <w:rFonts w:ascii="Times New Roman" w:hAnsi="Times New Roman" w:cs="Times New Roman"/>
        </w:rPr>
        <w:tab/>
      </w:r>
      <w:r w:rsidRPr="00950D74">
        <w:rPr>
          <w:rFonts w:ascii="Times New Roman" w:hAnsi="Times New Roman" w:cs="Times New Roman"/>
          <w:noProof/>
        </w:rPr>
        <w:t>Sergei Loznitsa, Danielius Kokanauskis</w:t>
      </w:r>
    </w:p>
    <w:p w:rsidR="008D5470" w:rsidRPr="004B1B58" w:rsidRDefault="008D5470" w:rsidP="008D5470">
      <w:pPr>
        <w:tabs>
          <w:tab w:val="left" w:pos="3119"/>
        </w:tabs>
        <w:spacing w:after="0"/>
        <w:rPr>
          <w:rFonts w:ascii="Times New Roman" w:hAnsi="Times New Roman" w:cs="Times New Roman"/>
          <w:noProof/>
        </w:rPr>
      </w:pPr>
      <w:r w:rsidRPr="004B1B58">
        <w:rPr>
          <w:rFonts w:ascii="Times New Roman" w:hAnsi="Times New Roman" w:cs="Times New Roman"/>
        </w:rPr>
        <w:t xml:space="preserve">Író / </w:t>
      </w:r>
      <w:proofErr w:type="spellStart"/>
      <w:r w:rsidRPr="004B1B58">
        <w:rPr>
          <w:rFonts w:ascii="Times New Roman" w:hAnsi="Times New Roman" w:cs="Times New Roman"/>
        </w:rPr>
        <w:t>Writer</w:t>
      </w:r>
      <w:proofErr w:type="spellEnd"/>
      <w:r w:rsidRPr="004B1B58">
        <w:rPr>
          <w:rFonts w:ascii="Times New Roman" w:hAnsi="Times New Roman" w:cs="Times New Roman"/>
        </w:rPr>
        <w:t xml:space="preserve">: </w:t>
      </w:r>
      <w:r w:rsidRPr="004B1B58">
        <w:rPr>
          <w:rFonts w:ascii="Times New Roman" w:hAnsi="Times New Roman" w:cs="Times New Roman"/>
        </w:rPr>
        <w:tab/>
      </w:r>
      <w:r w:rsidRPr="00950D74">
        <w:rPr>
          <w:rFonts w:ascii="Times New Roman" w:hAnsi="Times New Roman" w:cs="Times New Roman"/>
          <w:noProof/>
        </w:rPr>
        <w:t>Sergei Loznitsa</w:t>
      </w:r>
    </w:p>
    <w:p w:rsidR="008D5470" w:rsidRPr="004B1B58" w:rsidRDefault="008D5470" w:rsidP="008D5470">
      <w:pPr>
        <w:tabs>
          <w:tab w:val="left" w:pos="3119"/>
        </w:tabs>
        <w:spacing w:after="0"/>
        <w:rPr>
          <w:rFonts w:ascii="Times New Roman" w:hAnsi="Times New Roman" w:cs="Times New Roman"/>
          <w:noProof/>
        </w:rPr>
      </w:pPr>
      <w:r w:rsidRPr="004B1B58">
        <w:rPr>
          <w:rFonts w:ascii="Times New Roman" w:hAnsi="Times New Roman" w:cs="Times New Roman"/>
          <w:noProof/>
        </w:rPr>
        <w:t>Zeneszerző / Composer:</w:t>
      </w:r>
      <w:r w:rsidRPr="004B1B58">
        <w:rPr>
          <w:rFonts w:ascii="Times New Roman" w:hAnsi="Times New Roman" w:cs="Times New Roman"/>
          <w:noProof/>
        </w:rPr>
        <w:tab/>
      </w:r>
    </w:p>
    <w:p w:rsidR="008D5470" w:rsidRPr="004B1B58" w:rsidRDefault="008D5470" w:rsidP="008D5470">
      <w:pPr>
        <w:tabs>
          <w:tab w:val="left" w:pos="3119"/>
        </w:tabs>
        <w:spacing w:after="0"/>
        <w:rPr>
          <w:rFonts w:ascii="Times New Roman" w:hAnsi="Times New Roman" w:cs="Times New Roman"/>
          <w:noProof/>
        </w:rPr>
      </w:pPr>
      <w:r w:rsidRPr="004B1B58">
        <w:rPr>
          <w:rFonts w:ascii="Times New Roman" w:hAnsi="Times New Roman" w:cs="Times New Roman"/>
          <w:noProof/>
        </w:rPr>
        <w:t>Hangmérnök / Sound Designer:</w:t>
      </w:r>
      <w:r w:rsidRPr="004B1B58">
        <w:rPr>
          <w:rFonts w:ascii="Times New Roman" w:hAnsi="Times New Roman" w:cs="Times New Roman"/>
          <w:noProof/>
        </w:rPr>
        <w:tab/>
      </w:r>
      <w:r w:rsidRPr="00950D74">
        <w:rPr>
          <w:rFonts w:ascii="Times New Roman" w:hAnsi="Times New Roman" w:cs="Times New Roman"/>
          <w:noProof/>
        </w:rPr>
        <w:t>Vladimir Golovnitski</w:t>
      </w:r>
    </w:p>
    <w:p w:rsidR="008D5470" w:rsidRPr="004B1B58" w:rsidRDefault="008D5470" w:rsidP="008D5470">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8D5470" w:rsidRDefault="008D5470" w:rsidP="008D5470">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8D5470" w:rsidRDefault="008D5470" w:rsidP="008D5470">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Szergej Loznica világhírű rendező két éven át forgatott filmjében Ukrajna polgári lakosságának életét figyeli, az ország orosz invázió elleni harcának részletes, emberközeli dokumentálásával. A film egyedülálló módon, a hétköznapok pontos, aprólékos megfigyelésével és a művészet erejével vonja be a nézőt, aki így együtt lélegezhet a film hétköznapi szereplőivel, és részesévé válhat az elképzelhetetlen valóságnak. 10 évvel MAIDAN című epikus filmjének bemutatása után Loznica ukrán diptichonjának második részében monumentális képet fest egy nemzetről, amely elszántan védi létezéshez való jogát.</w:t>
      </w:r>
    </w:p>
    <w:p w:rsidR="008D5470" w:rsidRPr="004B1B58" w:rsidRDefault="008D5470" w:rsidP="008D5470">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10 years after the release of his epic film MAIDAN, Sergei Loznitsa resumes his Ukrainian chronicles by documenting the country’s struggle against the Russian invasion. Shot over a 2-year period, the film portrays the life of the civilian population all over Ukraine. THE INVASION presents a unique and ultimate statement of Ukrainian resilience in the face of barbaric invasion. In the second part of his Ukrainian diptych, Loznitsa paints a monumental canvas of a nation determined to defend its right to exist.</w:t>
      </w:r>
    </w:p>
    <w:p w:rsidR="008D5470" w:rsidRDefault="008D5470" w:rsidP="008D5470">
      <w:pPr>
        <w:spacing w:before="240" w:after="240" w:line="240" w:lineRule="auto"/>
        <w:rPr>
          <w:rFonts w:ascii="Times New Roman" w:hAnsi="Times New Roman" w:cs="Times New Roman"/>
          <w:i/>
          <w:noProof/>
          <w:sz w:val="28"/>
        </w:rPr>
      </w:pPr>
      <w:r w:rsidRPr="00BA50A8">
        <w:rPr>
          <w:rFonts w:ascii="Times New Roman" w:hAnsi="Times New Roman" w:cs="Times New Roman"/>
          <w:b/>
          <w:i/>
          <w:noProof/>
          <w:sz w:val="28"/>
        </w:rPr>
        <w:t>Előzetes / Trailer:</w:t>
      </w:r>
      <w:r w:rsidRPr="004B1B58">
        <w:rPr>
          <w:rFonts w:ascii="Times New Roman" w:hAnsi="Times New Roman" w:cs="Times New Roman"/>
          <w:i/>
          <w:noProof/>
          <w:sz w:val="28"/>
        </w:rPr>
        <w:t xml:space="preserve"> </w:t>
      </w:r>
      <w:r w:rsidRPr="00950D74">
        <w:rPr>
          <w:rFonts w:ascii="Times New Roman" w:hAnsi="Times New Roman" w:cs="Times New Roman"/>
          <w:i/>
          <w:noProof/>
          <w:color w:val="2E74B5" w:themeColor="accent1" w:themeShade="BF"/>
          <w:sz w:val="24"/>
          <w:u w:val="single"/>
        </w:rPr>
        <w:t>https://youtu.be/DLFLpWmMtEw</w:t>
      </w:r>
    </w:p>
    <w:p w:rsidR="008D5470" w:rsidRDefault="008D5470" w:rsidP="008D5470">
      <w:pPr>
        <w:spacing w:before="240" w:after="240" w:line="240" w:lineRule="auto"/>
        <w:rPr>
          <w:rFonts w:ascii="Times New Roman" w:hAnsi="Times New Roman" w:cs="Times New Roman"/>
          <w:i/>
          <w:noProof/>
          <w:sz w:val="28"/>
        </w:rPr>
        <w:sectPr w:rsidR="008D5470" w:rsidSect="00B443AC">
          <w:pgSz w:w="11906" w:h="16838"/>
          <w:pgMar w:top="1417" w:right="1417" w:bottom="1417" w:left="1417" w:header="708" w:footer="708" w:gutter="0"/>
          <w:pgNumType w:start="1"/>
          <w:cols w:space="708"/>
          <w:docGrid w:linePitch="360"/>
        </w:sectPr>
      </w:pPr>
    </w:p>
    <w:p w:rsidR="008D5470" w:rsidRDefault="008D5470" w:rsidP="008D5470">
      <w:pPr>
        <w:spacing w:before="240" w:after="240" w:line="240" w:lineRule="auto"/>
        <w:rPr>
          <w:rFonts w:ascii="Times New Roman" w:hAnsi="Times New Roman" w:cs="Times New Roman"/>
          <w:i/>
          <w:noProof/>
          <w:sz w:val="28"/>
        </w:rPr>
      </w:pPr>
      <w:r>
        <w:rPr>
          <w:rFonts w:ascii="Times New Roman" w:hAnsi="Times New Roman" w:cs="Times New Roman"/>
          <w:i/>
          <w:noProof/>
          <w:sz w:val="28"/>
        </w:rPr>
        <w:lastRenderedPageBreak/>
        <w:t xml:space="preserve">Rendezői </w:t>
      </w:r>
      <w:r w:rsidRPr="004B1B58">
        <w:rPr>
          <w:rFonts w:ascii="Times New Roman" w:hAnsi="Times New Roman" w:cs="Times New Roman"/>
          <w:i/>
          <w:noProof/>
          <w:sz w:val="28"/>
        </w:rPr>
        <w:t>életrajz / Director’s biography:</w:t>
      </w:r>
    </w:p>
    <w:p w:rsidR="008D5470" w:rsidRDefault="008D5470" w:rsidP="008D5470">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Sergei Loznitsa was born on September 5th 1964. He grew up in Kiev (Ukraine), and in 1987 graduated from the Kiev Polytechnic with a degree in Applied Mathematics. In 1987-1991 Sergei worked at the Kiev Institute of Cybernetics, specializing in AI research. In 1997 he graduated from the Russian State Institute of Cinematography in Moscow, where he studied feature filmmaking. Loznitsa has been making films since 1996, and by now has directed 25 award-winning documentaries and 4 fiction films.</w:t>
      </w:r>
    </w:p>
    <w:p w:rsidR="0062055C" w:rsidRDefault="008D5470" w:rsidP="00D9767B">
      <w:pPr>
        <w:jc w:val="both"/>
      </w:pPr>
      <w:r w:rsidRPr="00950D74">
        <w:rPr>
          <w:rFonts w:ascii="Times New Roman" w:hAnsi="Times New Roman" w:cs="Times New Roman"/>
          <w:i/>
          <w:noProof/>
          <w:sz w:val="28"/>
        </w:rPr>
        <w:t>Sergei Loznitsa 1964 szeptember 5-én született, Kijevben (Ukrajna) nőtt fel. 1987-ben a Kijevi Műszaki Egyetemen szerzett diplomát alkalmazott matematikából. 1987-1991 között a kijevi kibernetikai kutatóintézetben dolgozott, mesterséges intelligencia kutatással foglalkozott. További tanulmányait 1997-ben a Russian State Institute of Cinematography filmművészeti intézetben végezte Moszkvában, ahol filmkészítést tanult. 1996 óta készít filmeket, eddig 25 díjnyertes dokumentumfilmet és 4 játékfilmet rendezett.</w:t>
      </w:r>
      <w:bookmarkStart w:id="0" w:name="_GoBack"/>
      <w:bookmarkEnd w:id="0"/>
    </w:p>
    <w:sectPr w:rsidR="006205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470"/>
    <w:rsid w:val="0062055C"/>
    <w:rsid w:val="008D5470"/>
    <w:rsid w:val="00D9767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D74C47-8177-4743-8B2F-26E9AE95B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D5470"/>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2398</Characters>
  <Application>Microsoft Office Word</Application>
  <DocSecurity>0</DocSecurity>
  <Lines>19</Lines>
  <Paragraphs>5</Paragraphs>
  <ScaleCrop>false</ScaleCrop>
  <HeadingPairs>
    <vt:vector size="2" baseType="variant">
      <vt:variant>
        <vt:lpstr>Cím</vt:lpstr>
      </vt:variant>
      <vt:variant>
        <vt:i4>1</vt:i4>
      </vt:variant>
    </vt:vector>
  </HeadingPairs>
  <TitlesOfParts>
    <vt:vector size="1" baseType="lpstr">
      <vt:lpstr/>
    </vt:vector>
  </TitlesOfParts>
  <Company>NISZ</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Somoskövi Ákos</dc:creator>
  <cp:keywords/>
  <dc:description/>
  <cp:lastModifiedBy>Somoskövi Ákos</cp:lastModifiedBy>
  <cp:revision>2</cp:revision>
  <dcterms:created xsi:type="dcterms:W3CDTF">2024-12-16T12:33:00Z</dcterms:created>
  <dcterms:modified xsi:type="dcterms:W3CDTF">2024-12-16T12:43:00Z</dcterms:modified>
</cp:coreProperties>
</file>